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60" w:rsidRPr="00874A0F" w:rsidRDefault="00C30060" w:rsidP="00925167">
      <w:pPr>
        <w:widowControl w:val="0"/>
        <w:suppressAutoHyphens w:val="0"/>
        <w:autoSpaceDE w:val="0"/>
        <w:ind w:left="5670"/>
        <w:rPr>
          <w:rFonts w:eastAsia="Calibri"/>
          <w:color w:val="000000"/>
          <w:lang w:eastAsia="ru-RU"/>
        </w:rPr>
      </w:pPr>
      <w:r w:rsidRPr="00874A0F">
        <w:rPr>
          <w:rFonts w:eastAsia="Calibri"/>
          <w:color w:val="000000"/>
          <w:lang w:eastAsia="ru-RU"/>
        </w:rPr>
        <w:t>Приложение 3</w:t>
      </w:r>
    </w:p>
    <w:p w:rsidR="00C30060" w:rsidRPr="00874A0F" w:rsidRDefault="00C30060" w:rsidP="00925167">
      <w:pPr>
        <w:widowControl w:val="0"/>
        <w:suppressAutoHyphens w:val="0"/>
        <w:autoSpaceDE w:val="0"/>
        <w:ind w:left="5670"/>
        <w:rPr>
          <w:rFonts w:eastAsia="Calibri"/>
          <w:color w:val="000000"/>
          <w:lang w:eastAsia="ru-RU"/>
        </w:rPr>
      </w:pPr>
      <w:r w:rsidRPr="00874A0F">
        <w:rPr>
          <w:rFonts w:eastAsia="Calibri"/>
          <w:color w:val="000000"/>
          <w:lang w:eastAsia="ru-RU"/>
        </w:rPr>
        <w:t>к постановлению администрации</w:t>
      </w:r>
    </w:p>
    <w:p w:rsidR="00C30060" w:rsidRPr="00874A0F" w:rsidRDefault="00C30060" w:rsidP="00925167">
      <w:pPr>
        <w:widowControl w:val="0"/>
        <w:suppressAutoHyphens w:val="0"/>
        <w:autoSpaceDE w:val="0"/>
        <w:ind w:left="5670"/>
        <w:rPr>
          <w:rFonts w:eastAsia="Calibri"/>
          <w:color w:val="000000"/>
          <w:lang w:eastAsia="ru-RU"/>
        </w:rPr>
      </w:pPr>
      <w:r w:rsidRPr="00874A0F">
        <w:rPr>
          <w:rFonts w:eastAsia="Calibri"/>
          <w:color w:val="000000"/>
          <w:lang w:eastAsia="ru-RU"/>
        </w:rPr>
        <w:t>городского округа города Калуги</w:t>
      </w:r>
    </w:p>
    <w:p w:rsidR="00CE5F75" w:rsidRPr="00E64799" w:rsidRDefault="00CE5F75" w:rsidP="00CE5F75">
      <w:pPr>
        <w:widowControl w:val="0"/>
        <w:suppressAutoHyphens w:val="0"/>
        <w:ind w:left="5670"/>
      </w:pPr>
      <w:r w:rsidRPr="00E64799">
        <w:rPr>
          <w:rFonts w:eastAsia="Calibri"/>
          <w:lang w:eastAsia="ru-RU"/>
        </w:rPr>
        <w:t>от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 xml:space="preserve">15.06.2026 </w:t>
      </w:r>
      <w:r w:rsidRPr="00E64799">
        <w:rPr>
          <w:rFonts w:eastAsia="Calibri"/>
          <w:lang w:eastAsia="ru-RU"/>
        </w:rPr>
        <w:t>№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>309-п</w:t>
      </w:r>
    </w:p>
    <w:p w:rsidR="00C30060" w:rsidRDefault="00C30060" w:rsidP="00C30060">
      <w:pPr>
        <w:widowControl w:val="0"/>
        <w:suppressAutoHyphens w:val="0"/>
        <w:autoSpaceDE w:val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C30060" w:rsidRDefault="00C30060" w:rsidP="00C30060">
      <w:pPr>
        <w:widowControl w:val="0"/>
        <w:suppressAutoHyphens w:val="0"/>
        <w:autoSpaceDE w:val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ЗАЯВЛЕНИЕ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о прекращении оказания государственной социальной помощи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на основании социального контракта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right"/>
      </w:pPr>
      <w:r>
        <w:t>В управление социальной защиты города Калуги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От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Фамилия               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Имя                   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Отчество (при наличии)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Дата рождения (дд.мм.гггг)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Страховой номер индивидуального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лицевого счета (СНИЛС)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Паспортные данные (серия, номер,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дат</w:t>
      </w:r>
      <w:r w:rsidR="00874A0F">
        <w:t xml:space="preserve">а выдачи, выдавший орган)      </w:t>
      </w:r>
      <w:r>
        <w:t xml:space="preserve">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Контактные данные (телефон, e-mail)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Прошу  прекратить  оказание  государственной  социальной   помощи на основании социального контракта по одной из  следующих  причин  (отметить нужную):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┌─┐ 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</w:t>
      </w:r>
      <w:r w:rsidR="00874A0F">
        <w:t xml:space="preserve">  │           </w:t>
      </w:r>
      <w:r>
        <w:t xml:space="preserve">переезд получателя государственной социальной  помощи  на  основании 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└─┘          социального контракта с </w:t>
      </w:r>
      <w:r w:rsidR="00925167">
        <w:t>«</w:t>
      </w:r>
      <w:r>
        <w:t>__</w:t>
      </w:r>
      <w:r w:rsidR="00925167">
        <w:t>»</w:t>
      </w:r>
      <w:r>
        <w:t>________ 20__  г.  на  постоянное  место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  жительства (место пребывания) в другой субъект Российской Федерации;</w:t>
      </w:r>
    </w:p>
    <w:p w:rsidR="00874A0F" w:rsidRDefault="00874A0F" w:rsidP="00925167">
      <w:pPr>
        <w:widowControl w:val="0"/>
        <w:spacing w:line="360" w:lineRule="auto"/>
        <w:contextualSpacing/>
        <w:jc w:val="both"/>
      </w:pPr>
    </w:p>
    <w:p w:rsidR="00874A0F" w:rsidRDefault="00874A0F" w:rsidP="00925167">
      <w:pPr>
        <w:widowControl w:val="0"/>
        <w:spacing w:line="360" w:lineRule="auto"/>
        <w:contextualSpacing/>
        <w:jc w:val="both"/>
      </w:pPr>
    </w:p>
    <w:p w:rsidR="00925167" w:rsidRDefault="00874A0F" w:rsidP="00925167">
      <w:pPr>
        <w:widowControl w:val="0"/>
        <w:spacing w:line="360" w:lineRule="auto"/>
        <w:contextualSpacing/>
        <w:jc w:val="both"/>
      </w:pPr>
      <w:r>
        <w:lastRenderedPageBreak/>
        <w:t>┌─┐</w:t>
      </w:r>
    </w:p>
    <w:p w:rsidR="00C30060" w:rsidRDefault="00925167" w:rsidP="00C30060">
      <w:pPr>
        <w:widowControl w:val="0"/>
        <w:spacing w:line="360" w:lineRule="auto"/>
        <w:contextualSpacing/>
        <w:jc w:val="both"/>
      </w:pPr>
      <w:r>
        <w:t xml:space="preserve">│ │          </w:t>
      </w:r>
      <w:r w:rsidR="00C30060">
        <w:t>прекращение осуществления гражданином трудовой деятельности в рамках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>└─┘         трудового договора (служебного  контракта),  заключенного  в  период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 действия социального контракта;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прекращение государственной регистрации в  качестве  индивидуального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        предпринимателя   либо    снятие    гражданина,    не    являющегося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индивидуальным  предпринимателем,  с  учета  в  налоговом   органе в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качестве налогоплательщика налога на профессиональный доход в период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действия социального контракта;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неисполнение  мероприятий,  предусмотренных  программой   социальной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       адаптации, по причинам, являющимся уважительными,  перечень  которых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предусмотрен </w:t>
      </w:r>
      <w:hyperlink w:anchor="sub_10813" w:history="1">
        <w:r w:rsidRPr="00925167">
          <w:rPr>
            <w:rStyle w:val="a3"/>
            <w:color w:val="auto"/>
            <w:u w:val="none"/>
            <w:lang w:val="ru-RU"/>
          </w:rPr>
          <w:t xml:space="preserve">подпунктом </w:t>
        </w:r>
        <w:r w:rsidR="00925167">
          <w:rPr>
            <w:rStyle w:val="a3"/>
            <w:color w:val="auto"/>
            <w:u w:val="none"/>
            <w:lang w:val="ru-RU"/>
          </w:rPr>
          <w:t>«</w:t>
        </w:r>
        <w:r w:rsidRPr="00925167">
          <w:rPr>
            <w:rStyle w:val="a3"/>
            <w:color w:val="auto"/>
            <w:u w:val="none"/>
            <w:lang w:val="ru-RU"/>
          </w:rPr>
          <w:t>в</w:t>
        </w:r>
        <w:r w:rsidR="00925167">
          <w:rPr>
            <w:rStyle w:val="a3"/>
            <w:color w:val="auto"/>
            <w:u w:val="none"/>
            <w:lang w:val="ru-RU"/>
          </w:rPr>
          <w:t>»</w:t>
        </w:r>
        <w:r w:rsidRPr="00925167">
          <w:rPr>
            <w:rStyle w:val="a3"/>
            <w:color w:val="auto"/>
            <w:u w:val="none"/>
            <w:lang w:val="ru-RU"/>
          </w:rPr>
          <w:t xml:space="preserve"> пункта 8.1</w:t>
        </w:r>
      </w:hyperlink>
      <w:r>
        <w:t xml:space="preserve"> Правил  оказания  субъектами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Российской Федерации на условиях  софинансирования  из  федерального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бюджета государственной социальной помощи на  основании  социального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контракта  в  части,  не   определенной   Федеральным     законом </w:t>
      </w:r>
      <w:r w:rsidR="00925167">
        <w:t>«</w:t>
      </w:r>
      <w:r>
        <w:t xml:space="preserve">О </w:t>
      </w:r>
    </w:p>
    <w:p w:rsidR="00C30060" w:rsidRPr="00925167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государственной  социальной  помощи</w:t>
      </w:r>
      <w:r w:rsidR="00925167">
        <w:t>»</w:t>
      </w:r>
      <w:r>
        <w:t xml:space="preserve">,  утвержденных   </w:t>
      </w:r>
      <w:hyperlink w:anchor="sub_0" w:history="1">
        <w:r w:rsidRPr="00925167">
          <w:rPr>
            <w:rStyle w:val="a3"/>
            <w:color w:val="auto"/>
            <w:u w:val="none"/>
            <w:lang w:val="ru-RU"/>
          </w:rPr>
          <w:t>постановлением</w:t>
        </w:r>
      </w:hyperlink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Правительства Российской Федерации от 16</w:t>
      </w:r>
      <w:r w:rsidR="00925167">
        <w:t>.11.</w:t>
      </w:r>
      <w:r>
        <w:t xml:space="preserve">2023 </w:t>
      </w:r>
      <w:r w:rsidR="00925167">
        <w:t>№</w:t>
      </w:r>
      <w:r>
        <w:t xml:space="preserve"> 1931  </w:t>
      </w:r>
      <w:r w:rsidR="00874A0F">
        <w:t>«</w:t>
      </w:r>
      <w:bookmarkStart w:id="0" w:name="_GoBack"/>
      <w:bookmarkEnd w:id="0"/>
      <w:r>
        <w:t>Об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оказании    субъектами    Российской    Федерации    на     условиях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софинансирования из федерального бюджета государственной  социальной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помощи на основании социального контракта в части,  не  определенной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Федеральным законом </w:t>
      </w:r>
      <w:r w:rsidR="00925167">
        <w:t>«</w:t>
      </w:r>
      <w:r>
        <w:t>О государственной социальной помощи</w:t>
      </w:r>
      <w:r w:rsidR="00925167">
        <w:t>»;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по собственному желанию.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Дата </w:t>
      </w:r>
      <w:r w:rsidR="00925167">
        <w:t>«</w:t>
      </w:r>
      <w:r>
        <w:t>__</w:t>
      </w:r>
      <w:r w:rsidR="00925167">
        <w:t>»</w:t>
      </w:r>
      <w:r>
        <w:t>____________ 20__ г.       Подпись заявителя ___________________</w:t>
      </w:r>
    </w:p>
    <w:p w:rsidR="00E0418A" w:rsidRPr="00C30060" w:rsidRDefault="00E0418A" w:rsidP="00C30060">
      <w:pPr>
        <w:jc w:val="both"/>
      </w:pPr>
    </w:p>
    <w:sectPr w:rsidR="00E0418A" w:rsidRPr="00C30060" w:rsidSect="00925167">
      <w:headerReference w:type="default" r:id="rId6"/>
      <w:footerReference w:type="default" r:id="rId7"/>
      <w:footerReference w:type="first" r:id="rId8"/>
      <w:pgSz w:w="11906" w:h="16838"/>
      <w:pgMar w:top="1304" w:right="70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D3C" w:rsidRDefault="002A4D3C" w:rsidP="00925167">
      <w:r>
        <w:separator/>
      </w:r>
    </w:p>
  </w:endnote>
  <w:endnote w:type="continuationSeparator" w:id="1">
    <w:p w:rsidR="002A4D3C" w:rsidRDefault="002A4D3C" w:rsidP="00925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7240188"/>
    </w:sdtPr>
    <w:sdtContent>
      <w:p w:rsidR="00925167" w:rsidRDefault="00925167">
        <w:pPr>
          <w:pStyle w:val="a6"/>
          <w:jc w:val="center"/>
        </w:pPr>
      </w:p>
      <w:p w:rsidR="00925167" w:rsidRDefault="003C7695">
        <w:pPr>
          <w:pStyle w:val="a6"/>
          <w:jc w:val="center"/>
        </w:pPr>
      </w:p>
    </w:sdtContent>
  </w:sdt>
  <w:p w:rsidR="00925167" w:rsidRDefault="0092516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5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501"/>
    </w:tblGrid>
    <w:tr w:rsidR="00874A0F" w:rsidTr="00874A0F">
      <w:tc>
        <w:tcPr>
          <w:tcW w:w="5000" w:type="pct"/>
        </w:tcPr>
        <w:p w:rsidR="00874A0F" w:rsidRDefault="00874A0F">
          <w:pPr>
            <w:pStyle w:val="a6"/>
            <w:jc w:val="right"/>
            <w:rPr>
              <w:color w:val="4F81BD" w:themeColor="accent1"/>
            </w:rPr>
          </w:pPr>
        </w:p>
      </w:tc>
    </w:tr>
  </w:tbl>
  <w:p w:rsidR="00925167" w:rsidRDefault="0092516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D3C" w:rsidRDefault="002A4D3C" w:rsidP="00925167">
      <w:r>
        <w:separator/>
      </w:r>
    </w:p>
  </w:footnote>
  <w:footnote w:type="continuationSeparator" w:id="1">
    <w:p w:rsidR="002A4D3C" w:rsidRDefault="002A4D3C" w:rsidP="009251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608219"/>
    </w:sdtPr>
    <w:sdtContent>
      <w:p w:rsidR="00925167" w:rsidRDefault="003C7695">
        <w:pPr>
          <w:pStyle w:val="a4"/>
          <w:jc w:val="center"/>
        </w:pPr>
        <w:r>
          <w:fldChar w:fldCharType="begin"/>
        </w:r>
        <w:r w:rsidR="00925167">
          <w:instrText>PAGE   \* MERGEFORMAT</w:instrText>
        </w:r>
        <w:r>
          <w:fldChar w:fldCharType="separate"/>
        </w:r>
        <w:r w:rsidR="00CE5F75">
          <w:rPr>
            <w:noProof/>
          </w:rPr>
          <w:t>2</w:t>
        </w:r>
        <w:r>
          <w:fldChar w:fldCharType="end"/>
        </w:r>
      </w:p>
    </w:sdtContent>
  </w:sdt>
  <w:p w:rsidR="00925167" w:rsidRDefault="0092516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E5C86"/>
    <w:rsid w:val="002A4D3C"/>
    <w:rsid w:val="003C7695"/>
    <w:rsid w:val="00874A0F"/>
    <w:rsid w:val="00925167"/>
    <w:rsid w:val="00AE5C86"/>
    <w:rsid w:val="00C30060"/>
    <w:rsid w:val="00CE5F75"/>
    <w:rsid w:val="00E0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0060"/>
    <w:rPr>
      <w:color w:val="000080"/>
      <w:u w:val="single"/>
      <w:lang w:val="en-US" w:bidi="en-US"/>
    </w:rPr>
  </w:style>
  <w:style w:type="paragraph" w:styleId="a4">
    <w:name w:val="header"/>
    <w:basedOn w:val="a"/>
    <w:link w:val="a5"/>
    <w:uiPriority w:val="99"/>
    <w:unhideWhenUsed/>
    <w:rsid w:val="009251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516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9251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516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0060"/>
    <w:rPr>
      <w:color w:val="000080"/>
      <w:u w:val="single"/>
      <w:lang w:val="en-US" w:bidi="en-US"/>
    </w:rPr>
  </w:style>
  <w:style w:type="paragraph" w:styleId="a4">
    <w:name w:val="header"/>
    <w:basedOn w:val="a"/>
    <w:link w:val="a5"/>
    <w:uiPriority w:val="99"/>
    <w:unhideWhenUsed/>
    <w:rsid w:val="009251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516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9251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516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egorova_aa</cp:lastModifiedBy>
  <cp:revision>5</cp:revision>
  <dcterms:created xsi:type="dcterms:W3CDTF">2026-03-19T08:30:00Z</dcterms:created>
  <dcterms:modified xsi:type="dcterms:W3CDTF">2026-06-15T12:55:00Z</dcterms:modified>
</cp:coreProperties>
</file>